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205" w:type="dxa"/>
        <w:tblInd w:w="-1168" w:type="dxa"/>
        <w:tblLayout w:type="fixed"/>
        <w:tblLook w:val="04A0"/>
      </w:tblPr>
      <w:tblGrid>
        <w:gridCol w:w="794"/>
        <w:gridCol w:w="2327"/>
        <w:gridCol w:w="5526"/>
        <w:gridCol w:w="2558"/>
      </w:tblGrid>
      <w:tr w:rsidR="00B3644B" w:rsidTr="0066473F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44B" w:rsidRDefault="00B3644B" w:rsidP="0066473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44B" w:rsidRDefault="00B3644B" w:rsidP="0066473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44B" w:rsidRDefault="00B3644B" w:rsidP="0066473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44B" w:rsidRDefault="00B3644B" w:rsidP="0066473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B3644B" w:rsidTr="0066473F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44B" w:rsidRPr="008B593F" w:rsidRDefault="00B3644B" w:rsidP="006647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44B" w:rsidRDefault="00B3644B" w:rsidP="0066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DC">
              <w:rPr>
                <w:rFonts w:ascii="Times New Roman" w:eastAsia="Times New Roman" w:hAnsi="Times New Roman" w:cs="Times New Roman"/>
                <w:sz w:val="24"/>
                <w:szCs w:val="24"/>
              </w:rPr>
              <w:t>Тэффи Н.А. «Свои и чужие».  Большие проблемы «маленьких» людей.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44B" w:rsidRDefault="00B3644B" w:rsidP="00B3644B">
            <w:pPr>
              <w:pStyle w:val="a3"/>
              <w:numPr>
                <w:ilvl w:val="0"/>
                <w:numId w:val="2"/>
              </w:numPr>
              <w:spacing w:before="144" w:beforeAutospacing="0" w:after="0" w:afterAutospacing="0" w:line="336" w:lineRule="atLeast"/>
              <w:jc w:val="both"/>
            </w:pPr>
            <w:r>
              <w:t>Знакомство с автором.</w:t>
            </w:r>
          </w:p>
          <w:p w:rsidR="00B3644B" w:rsidRDefault="00B3644B" w:rsidP="00B3644B">
            <w:pPr>
              <w:pStyle w:val="a3"/>
            </w:pPr>
            <w:r>
              <w:t>Тэффи (1872–1952) — русская писательница, поэтесса, переводчица. Под этим звучным псевдонимом скрывалась дворянка Надежда Александровна </w:t>
            </w:r>
            <w:proofErr w:type="spellStart"/>
            <w:r>
              <w:t>Лохвицкая</w:t>
            </w:r>
            <w:proofErr w:type="spellEnd"/>
            <w:r>
              <w:t xml:space="preserve"> — женщина с невероятным чувством юмора и тонким умом. Ее называли «королевой смеха», а ее произведениями зачитывался русский император Николай II. Тэффи, биография которой полна интересных фактов, оставила большой след в культуре ХХ века. </w:t>
            </w:r>
          </w:p>
          <w:p w:rsidR="00B3644B" w:rsidRDefault="00B3644B" w:rsidP="00B3644B">
            <w:pPr>
              <w:pStyle w:val="a3"/>
            </w:pPr>
            <w:r>
              <w:t xml:space="preserve">Подробнее: </w:t>
            </w:r>
            <w:hyperlink r:id="rId5" w:history="1">
              <w:r>
                <w:rPr>
                  <w:rStyle w:val="a7"/>
                </w:rPr>
                <w:t>https://obrazovaka.ru/teffi-biografiya-kratko.html</w:t>
              </w:r>
            </w:hyperlink>
          </w:p>
          <w:p w:rsidR="00B3644B" w:rsidRPr="005F42E3" w:rsidRDefault="00B3644B" w:rsidP="00B3644B">
            <w:pPr>
              <w:pStyle w:val="a3"/>
              <w:numPr>
                <w:ilvl w:val="0"/>
                <w:numId w:val="2"/>
              </w:numPr>
              <w:spacing w:before="144" w:beforeAutospacing="0" w:after="0" w:afterAutospacing="0" w:line="336" w:lineRule="atLeast"/>
              <w:jc w:val="both"/>
            </w:pPr>
            <w:r>
              <w:t xml:space="preserve">Чтение рассказа « </w:t>
            </w:r>
            <w:proofErr w:type="gramStart"/>
            <w:r>
              <w:t>Свои</w:t>
            </w:r>
            <w:proofErr w:type="gramEnd"/>
            <w:r>
              <w:t xml:space="preserve"> и чужие»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44B" w:rsidRPr="00B3644B" w:rsidRDefault="00B3644B" w:rsidP="0066473F">
            <w:pPr>
              <w:rPr>
                <w:color w:val="000000"/>
                <w:sz w:val="18"/>
                <w:szCs w:val="27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3644B">
              <w:rPr>
                <w:rFonts w:ascii="Times New Roman" w:hAnsi="Times New Roman" w:cs="Times New Roman"/>
                <w:b/>
                <w:sz w:val="24"/>
              </w:rPr>
              <w:t>Проблемный анализ текста: тема, идея, проблема.</w:t>
            </w:r>
          </w:p>
          <w:p w:rsidR="00B3644B" w:rsidRDefault="00B3644B" w:rsidP="0066473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Электронный адрес </w:t>
            </w:r>
          </w:p>
          <w:p w:rsidR="00B3644B" w:rsidRDefault="00B3644B" w:rsidP="0066473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tatana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ton</w:t>
            </w:r>
            <w:r>
              <w:rPr>
                <w:rFonts w:ascii="Times New Roman" w:hAnsi="Times New Roman" w:cs="Times New Roman"/>
                <w:color w:val="0070C0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ru</w:t>
            </w:r>
            <w:proofErr w:type="spellEnd"/>
          </w:p>
          <w:p w:rsidR="00B3644B" w:rsidRDefault="00B3644B" w:rsidP="0066473F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</w:p>
          <w:p w:rsidR="00B3644B" w:rsidRDefault="00B3644B" w:rsidP="0066473F">
            <w:pPr>
              <w:spacing w:before="100" w:beforeAutospacing="1" w:after="100" w:afterAutospacing="1"/>
              <w:ind w:left="360"/>
              <w:rPr>
                <w:color w:val="000000"/>
                <w:sz w:val="23"/>
                <w:szCs w:val="23"/>
              </w:rPr>
            </w:pPr>
          </w:p>
        </w:tc>
      </w:tr>
    </w:tbl>
    <w:p w:rsidR="00736627" w:rsidRDefault="00736627"/>
    <w:sectPr w:rsidR="00736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E41F8"/>
    <w:multiLevelType w:val="hybridMultilevel"/>
    <w:tmpl w:val="5AE6B812"/>
    <w:lvl w:ilvl="0" w:tplc="D3702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FB16E4"/>
    <w:multiLevelType w:val="hybridMultilevel"/>
    <w:tmpl w:val="D05E4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644B"/>
    <w:rsid w:val="00736627"/>
    <w:rsid w:val="00B3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364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3644B"/>
    <w:rPr>
      <w:b/>
      <w:bCs/>
    </w:rPr>
  </w:style>
  <w:style w:type="character" w:styleId="a6">
    <w:name w:val="Emphasis"/>
    <w:basedOn w:val="a0"/>
    <w:uiPriority w:val="20"/>
    <w:qFormat/>
    <w:rsid w:val="00B3644B"/>
    <w:rPr>
      <w:i/>
      <w:iCs/>
    </w:rPr>
  </w:style>
  <w:style w:type="paragraph" w:customStyle="1" w:styleId="center">
    <w:name w:val="center"/>
    <w:basedOn w:val="a"/>
    <w:rsid w:val="00B3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B3644B"/>
    <w:rPr>
      <w:color w:val="0000FF"/>
      <w:u w:val="single"/>
    </w:rPr>
  </w:style>
  <w:style w:type="character" w:customStyle="1" w:styleId="or">
    <w:name w:val="or"/>
    <w:basedOn w:val="a0"/>
    <w:rsid w:val="00B364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razovaka.ru/teffi-biografiya-kratk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2022-03-02T15:06:00Z</dcterms:created>
  <dcterms:modified xsi:type="dcterms:W3CDTF">2022-03-02T15:10:00Z</dcterms:modified>
</cp:coreProperties>
</file>